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90F03" w14:textId="77777777" w:rsidR="00CB7FD2" w:rsidRDefault="00CB7FD2" w:rsidP="00CB7FD2">
      <w:pPr>
        <w:pStyle w:val="NormalWeb"/>
        <w:spacing w:before="0" w:beforeAutospacing="0" w:after="160" w:afterAutospacing="0"/>
        <w:jc w:val="both"/>
      </w:pPr>
      <w:r>
        <w:rPr>
          <w:rFonts w:ascii="Arial" w:hAnsi="Arial" w:cs="Arial"/>
          <w:b/>
          <w:bCs/>
          <w:color w:val="000000"/>
        </w:rPr>
        <w:t>SATSO 31. Meslek Komitesi’nden 1-7 Mayıs Bilişim Haftası Mesajı </w:t>
      </w:r>
    </w:p>
    <w:p w14:paraId="73618E79" w14:textId="77777777" w:rsidR="00CB7FD2" w:rsidRDefault="00CB7FD2" w:rsidP="00CB7FD2">
      <w:pPr>
        <w:pStyle w:val="NormalWeb"/>
        <w:spacing w:before="0" w:beforeAutospacing="0" w:after="160" w:afterAutospacing="0"/>
        <w:jc w:val="both"/>
      </w:pPr>
      <w:r>
        <w:rPr>
          <w:rFonts w:ascii="Arial" w:hAnsi="Arial" w:cs="Arial"/>
          <w:color w:val="000000"/>
        </w:rPr>
        <w:t>Sakarya Ticaret ve Sanayi Odası (SATSO) bünyesinde çalışmalarını yürüten, Bilişim ve Telekomünikasyon sektör temsilcisi 31. Meslek Komitesi, 1-7 Mayıs tarihlerinde kutlanan Bilişim Haftası sebebiyle yazılı bir açıklama yayımladı. </w:t>
      </w:r>
    </w:p>
    <w:p w14:paraId="00A3B47F" w14:textId="77777777" w:rsidR="00CB7FD2" w:rsidRDefault="00CB7FD2" w:rsidP="00CB7FD2">
      <w:pPr>
        <w:pStyle w:val="NormalWeb"/>
        <w:spacing w:before="0" w:beforeAutospacing="0" w:after="160" w:afterAutospacing="0"/>
        <w:jc w:val="both"/>
      </w:pPr>
      <w:r>
        <w:rPr>
          <w:rFonts w:ascii="Arial" w:hAnsi="Arial" w:cs="Arial"/>
          <w:color w:val="000000"/>
        </w:rPr>
        <w:t>Meslek Komitesi’ni temsilen Komite Mensubu Necmettin Kırık tarafından yapılan açıklamada, dijitalleşmenin hız kazanıp bilginin en değerli sermaye haline geldiği, bilişim sektörü ve meslek mensuplarının da bu süreçte çok daha önemli olduğuna dikkat çekerek şunlar dile getirildi.</w:t>
      </w:r>
    </w:p>
    <w:p w14:paraId="23500BFC" w14:textId="77777777" w:rsidR="00CB7FD2" w:rsidRDefault="00CB7FD2" w:rsidP="00CB7FD2">
      <w:pPr>
        <w:pStyle w:val="NormalWeb"/>
        <w:spacing w:before="0" w:beforeAutospacing="0" w:after="160" w:afterAutospacing="0"/>
        <w:jc w:val="both"/>
      </w:pPr>
      <w:r>
        <w:rPr>
          <w:rFonts w:ascii="Arial" w:hAnsi="Arial" w:cs="Arial"/>
          <w:color w:val="000000"/>
        </w:rPr>
        <w:t xml:space="preserve">“Günümüzde teknoloji üretimden ticarete, eğitimden sağlığa kadar hayatın her alanında dönüştürücü bir rol üstleniyor. Yapay zekâ, büyük veri, bulut sistemleri ve otomasyon gibi yenilikler iş yapış biçimlerini yeniden şekillendirip rekabet gücünü de artıran temel </w:t>
      </w:r>
      <w:proofErr w:type="gramStart"/>
      <w:r>
        <w:rPr>
          <w:rFonts w:ascii="Arial" w:hAnsi="Arial" w:cs="Arial"/>
          <w:color w:val="000000"/>
        </w:rPr>
        <w:t>argüman</w:t>
      </w:r>
      <w:proofErr w:type="gramEnd"/>
      <w:r>
        <w:rPr>
          <w:rFonts w:ascii="Arial" w:hAnsi="Arial" w:cs="Arial"/>
          <w:color w:val="000000"/>
        </w:rPr>
        <w:t xml:space="preserve"> konumunda. Bu dönüşümün en önemli aktörleri ise bilgi ve emeğiyle geleceği inşa eden bilişim meslek mensuplarımızdır.</w:t>
      </w:r>
    </w:p>
    <w:p w14:paraId="50E87D97" w14:textId="77777777" w:rsidR="00CB7FD2" w:rsidRDefault="00CB7FD2" w:rsidP="00CB7FD2">
      <w:pPr>
        <w:pStyle w:val="NormalWeb"/>
        <w:spacing w:before="0" w:beforeAutospacing="0" w:after="160" w:afterAutospacing="0"/>
        <w:jc w:val="both"/>
      </w:pPr>
      <w:r>
        <w:rPr>
          <w:rFonts w:ascii="Arial" w:hAnsi="Arial" w:cs="Arial"/>
          <w:color w:val="000000"/>
        </w:rPr>
        <w:t>1-7 Mayıs Bilişim Haftası; yalnızca teknolojik gelişmeleri konuştuğumuz bir dönemden ziyade bilişim alanında emek veren tüm meslek mensuplarının değerini hatırladığımız ve bu alandaki farkındalığı artırdığımız kıymetli bir zaman dilimidir. Sektör olarak gayemiz yenilikçi teknolojileri benimseyen, dijital dönüşüme uyum sağlayan ve bunu yaparken insan odaklı yaklaşımı esas alan bir iş dünyası inşa etmektir.</w:t>
      </w:r>
    </w:p>
    <w:p w14:paraId="0226F44C" w14:textId="1D8C5907" w:rsidR="00CB7FD2" w:rsidRDefault="00CB7FD2" w:rsidP="00CB7FD2">
      <w:pPr>
        <w:pStyle w:val="NormalWeb"/>
        <w:spacing w:before="0" w:beforeAutospacing="0" w:after="160" w:afterAutospacing="0"/>
        <w:jc w:val="both"/>
      </w:pPr>
      <w:r>
        <w:rPr>
          <w:rFonts w:ascii="Arial" w:hAnsi="Arial" w:cs="Arial"/>
          <w:color w:val="000000"/>
        </w:rPr>
        <w:t>SATSO 31. Meslek Komitesi olarak bilişim sektöründe faaliyet gösteren üyelerimizin ve tüm bilişim meslek mensuplarının 1-7 Mayıs Bilişim Haftası’nı tebrik ediyoruz. Komite olarak hem sektörümüz gelişmesine olanak sağlayacak çalışmalarda bulunup hem de ilimiz ve ülkemizde dijital dönüşüme katkı sunan faaliyetlerimizi kararlılıkla icra etmeye devam edeceğiz.” </w:t>
      </w:r>
      <w:r w:rsidR="00A64291">
        <w:rPr>
          <w:rFonts w:ascii="Arial" w:hAnsi="Arial" w:cs="Arial"/>
          <w:color w:val="000000"/>
        </w:rPr>
        <w:t xml:space="preserve">diye ifade etti. </w:t>
      </w:r>
      <w:bookmarkStart w:id="0" w:name="_GoBack"/>
      <w:bookmarkEnd w:id="0"/>
    </w:p>
    <w:p w14:paraId="5A57E36A" w14:textId="6DFC4CBE" w:rsidR="00A73BB2" w:rsidRPr="00CB7FD2" w:rsidRDefault="00A73BB2" w:rsidP="00CB7FD2"/>
    <w:sectPr w:rsidR="00A73BB2" w:rsidRPr="00CB7FD2">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57D87" w14:textId="77777777" w:rsidR="00FA752B" w:rsidRDefault="00FA752B" w:rsidP="00BF01A9">
      <w:pPr>
        <w:spacing w:after="0" w:line="240" w:lineRule="auto"/>
      </w:pPr>
      <w:r>
        <w:separator/>
      </w:r>
    </w:p>
  </w:endnote>
  <w:endnote w:type="continuationSeparator" w:id="0">
    <w:p w14:paraId="1DD29C66" w14:textId="77777777" w:rsidR="00FA752B" w:rsidRDefault="00FA752B"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68EF9" w14:textId="77777777" w:rsidR="00FA752B" w:rsidRDefault="00FA752B" w:rsidP="00BF01A9">
      <w:pPr>
        <w:spacing w:after="0" w:line="240" w:lineRule="auto"/>
      </w:pPr>
      <w:r>
        <w:separator/>
      </w:r>
    </w:p>
  </w:footnote>
  <w:footnote w:type="continuationSeparator" w:id="0">
    <w:p w14:paraId="26B4E097" w14:textId="77777777" w:rsidR="00FA752B" w:rsidRDefault="00FA752B"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EABE4" w14:textId="30455EB7" w:rsidR="00BF01A9" w:rsidRDefault="00BF01A9">
    <w:pPr>
      <w:pStyle w:val="stBilgi"/>
    </w:pPr>
    <w:r>
      <w:rPr>
        <w:noProof/>
        <w:lang w:eastAsia="tr-TR"/>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278"/>
    <w:rsid w:val="0003632B"/>
    <w:rsid w:val="00062287"/>
    <w:rsid w:val="000D1775"/>
    <w:rsid w:val="00107FB8"/>
    <w:rsid w:val="00132BB2"/>
    <w:rsid w:val="001A018E"/>
    <w:rsid w:val="00205CBA"/>
    <w:rsid w:val="002448C5"/>
    <w:rsid w:val="002C0047"/>
    <w:rsid w:val="002E518D"/>
    <w:rsid w:val="00300B02"/>
    <w:rsid w:val="0034517B"/>
    <w:rsid w:val="00351131"/>
    <w:rsid w:val="00382621"/>
    <w:rsid w:val="00384C71"/>
    <w:rsid w:val="0039114B"/>
    <w:rsid w:val="003A44E7"/>
    <w:rsid w:val="003E4207"/>
    <w:rsid w:val="00415909"/>
    <w:rsid w:val="00454CFC"/>
    <w:rsid w:val="0046226D"/>
    <w:rsid w:val="004806C7"/>
    <w:rsid w:val="00485693"/>
    <w:rsid w:val="00495270"/>
    <w:rsid w:val="004B0BCB"/>
    <w:rsid w:val="004C4A59"/>
    <w:rsid w:val="00530646"/>
    <w:rsid w:val="00531540"/>
    <w:rsid w:val="005A0F0C"/>
    <w:rsid w:val="005C5B6F"/>
    <w:rsid w:val="00621FCE"/>
    <w:rsid w:val="006447F8"/>
    <w:rsid w:val="006C0780"/>
    <w:rsid w:val="006F0F6C"/>
    <w:rsid w:val="007C41E7"/>
    <w:rsid w:val="00826668"/>
    <w:rsid w:val="008867DC"/>
    <w:rsid w:val="0097268F"/>
    <w:rsid w:val="00A30174"/>
    <w:rsid w:val="00A35A87"/>
    <w:rsid w:val="00A64291"/>
    <w:rsid w:val="00A73BB2"/>
    <w:rsid w:val="00AB17BC"/>
    <w:rsid w:val="00AD6DD1"/>
    <w:rsid w:val="00B16BA0"/>
    <w:rsid w:val="00B17BB0"/>
    <w:rsid w:val="00B37D4B"/>
    <w:rsid w:val="00B812E9"/>
    <w:rsid w:val="00B8184B"/>
    <w:rsid w:val="00BF01A9"/>
    <w:rsid w:val="00BF2278"/>
    <w:rsid w:val="00C23A07"/>
    <w:rsid w:val="00C96CDE"/>
    <w:rsid w:val="00CA03F5"/>
    <w:rsid w:val="00CA35B8"/>
    <w:rsid w:val="00CB7FD2"/>
    <w:rsid w:val="00D31D9D"/>
    <w:rsid w:val="00E84B90"/>
    <w:rsid w:val="00ED0FAC"/>
    <w:rsid w:val="00FA2769"/>
    <w:rsid w:val="00FA752B"/>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 w:type="paragraph" w:styleId="NormalWeb">
    <w:name w:val="Normal (Web)"/>
    <w:basedOn w:val="Normal"/>
    <w:uiPriority w:val="99"/>
    <w:semiHidden/>
    <w:unhideWhenUsed/>
    <w:rsid w:val="00CB7FD2"/>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904801462">
      <w:bodyDiv w:val="1"/>
      <w:marLeft w:val="0"/>
      <w:marRight w:val="0"/>
      <w:marTop w:val="0"/>
      <w:marBottom w:val="0"/>
      <w:divBdr>
        <w:top w:val="none" w:sz="0" w:space="0" w:color="auto"/>
        <w:left w:val="none" w:sz="0" w:space="0" w:color="auto"/>
        <w:bottom w:val="none" w:sz="0" w:space="0" w:color="auto"/>
        <w:right w:val="none" w:sz="0" w:space="0" w:color="auto"/>
      </w:divBdr>
    </w:div>
    <w:div w:id="1036587782">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228</TotalTime>
  <Pages>1</Pages>
  <Words>261</Words>
  <Characters>1491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Emirhab</cp:lastModifiedBy>
  <cp:revision>30</cp:revision>
  <dcterms:created xsi:type="dcterms:W3CDTF">2025-07-03T06:04:00Z</dcterms:created>
  <dcterms:modified xsi:type="dcterms:W3CDTF">2026-05-03T10:21:00Z</dcterms:modified>
</cp:coreProperties>
</file>